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'2007'</w:t>
      </w:r>
    </w:p>
    <w:p>
      <w:r>
        <w:rPr>
          <w:b w:val="0"/>
          <w:i w:val="0"/>
        </w:rPr>
        <w:t>categories:</w:t>
      </w:r>
    </w:p>
    <w:p>
      <w:pPr>
        <w:pStyle w:val="ListBullet"/>
      </w:pPr>
      <w:r>
        <w:rPr>
          <w:b w:val="0"/>
          <w:i w:val="0"/>
        </w:rPr>
        <w:t>Relation avec Dieu</w:t>
      </w:r>
    </w:p>
    <w:p>
      <w:pPr>
        <w:pStyle w:val="ListBullet"/>
      </w:pPr>
      <w:r>
        <w:rPr>
          <w:b w:val="0"/>
          <w:i w:val="0"/>
        </w:rPr>
        <w:t>Temps et saisons</w:t>
      </w:r>
    </w:p>
    <w:p>
      <w:pPr>
        <w:pStyle w:val="ListBullet"/>
      </w:pPr>
      <w:r>
        <w:rPr>
          <w:b w:val="0"/>
          <w:i w:val="0"/>
        </w:rPr>
        <w:t>Persévérance</w:t>
      </w:r>
    </w:p>
    <w:p>
      <w:r>
        <w:rPr>
          <w:b w:val="0"/>
          <w:i w:val="0"/>
        </w:rPr>
        <w:t>context: ''</w:t>
      </w:r>
    </w:p>
    <w:p>
      <w:r>
        <w:rPr>
          <w:b w:val="0"/>
          <w:i w:val="0"/>
        </w:rPr>
        <w:t>date: 2007-03-07</w:t>
      </w:r>
    </w:p>
    <w:p>
      <w:r>
        <w:rPr>
          <w:b w:val="0"/>
          <w:i w:val="0"/>
        </w:rPr>
        <w:t>description: Découvrez comment cultiver une intimité profonde avec Dieu au quotidien.</w:t>
      </w:r>
    </w:p>
    <w:p>
      <w:r>
        <w:rPr>
          <w:b w:val="0"/>
          <w:i w:val="0"/>
        </w:rPr>
        <w:t xml:space="preserve">  Ce guide pratique vous aide à transformer vos déserts spirituels en oasis de vie</w:t>
      </w:r>
    </w:p>
    <w:p>
      <w:r>
        <w:rPr>
          <w:b w:val="0"/>
          <w:i w:val="0"/>
        </w:rPr>
        <w:t xml:space="preserve">  grâce à la présence du Saint-Esprit.</w:t>
      </w:r>
    </w:p>
    <w:p>
      <w:r>
        <w:rPr>
          <w:b w:val="0"/>
          <w:i w:val="0"/>
        </w:rPr>
        <w:t>palmiers:</w:t>
      </w:r>
    </w:p>
    <w:p>
      <w:pPr>
        <w:pStyle w:val="ListBullet"/>
      </w:pPr>
      <w:r>
        <w:rPr>
          <w:b w:val="0"/>
          <w:i w:val="0"/>
        </w:rPr>
        <w:t>Communion avec Dieu</w:t>
      </w:r>
    </w:p>
    <w:p>
      <w:pPr>
        <w:pStyle w:val="ListBullet"/>
      </w:pPr>
      <w:r>
        <w:rPr>
          <w:b w:val="0"/>
          <w:i w:val="0"/>
        </w:rPr>
        <w:t>Ecoute de Dieu</w:t>
      </w:r>
    </w:p>
    <w:p>
      <w:pPr>
        <w:pStyle w:val="ListBullet"/>
      </w:pPr>
      <w:r>
        <w:rPr>
          <w:b w:val="0"/>
          <w:i w:val="0"/>
        </w:rPr>
        <w:t>Grâce</w:t>
      </w:r>
    </w:p>
    <w:p>
      <w:pPr>
        <w:pStyle w:val="ListBullet"/>
      </w:pPr>
      <w:r>
        <w:rPr>
          <w:b w:val="0"/>
          <w:i w:val="0"/>
        </w:rPr>
        <w:t>Transformation</w:t>
      </w:r>
    </w:p>
    <w:p>
      <w:pPr>
        <w:pStyle w:val="ListBullet"/>
      </w:pPr>
      <w:r>
        <w:rPr>
          <w:b w:val="0"/>
          <w:i w:val="0"/>
        </w:rPr>
        <w:t>Vie chrétienne</w:t>
      </w:r>
    </w:p>
    <w:p>
      <w:pPr>
        <w:pStyle w:val="ListBullet"/>
      </w:pPr>
      <w:r>
        <w:rPr>
          <w:b w:val="0"/>
          <w:i w:val="0"/>
        </w:rPr>
        <w:t>Appel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PrésenceDeDieu</w:t>
      </w:r>
    </w:p>
    <w:p>
      <w:pPr>
        <w:pStyle w:val="ListBullet"/>
      </w:pPr>
      <w:r>
        <w:rPr>
          <w:b w:val="0"/>
          <w:i w:val="0"/>
        </w:rPr>
        <w:t>IntimitéAvecDieu</w:t>
      </w:r>
    </w:p>
    <w:p>
      <w:pPr>
        <w:pStyle w:val="ListBullet"/>
      </w:pPr>
      <w:r>
        <w:rPr>
          <w:b w:val="0"/>
          <w:i w:val="0"/>
        </w:rPr>
        <w:t>VieSpirituelle</w:t>
      </w:r>
    </w:p>
    <w:p>
      <w:pPr>
        <w:pStyle w:val="ListBullet"/>
      </w:pPr>
      <w:r>
        <w:rPr>
          <w:b w:val="0"/>
          <w:i w:val="0"/>
        </w:rPr>
        <w:t>OasisIntérieure</w:t>
      </w:r>
    </w:p>
    <w:p>
      <w:pPr>
        <w:pStyle w:val="ListBullet"/>
      </w:pPr>
      <w:r>
        <w:rPr>
          <w:b w:val="0"/>
          <w:i w:val="0"/>
        </w:rPr>
        <w:t>FoiChrétienne</w:t>
      </w:r>
    </w:p>
    <w:p>
      <w:r>
        <w:rPr>
          <w:b w:val="0"/>
          <w:i w:val="0"/>
        </w:rPr>
        <w:t>title: La Présence de Dieu, une Oasis Intérieure</w:t>
      </w:r>
    </w:p>
    <w:p>
      <w:r>
        <w:rPr>
          <w:b w:val="0"/>
          <w:i w:val="0"/>
        </w:rPr>
        <w:t>---</w:t>
      </w:r>
    </w:p>
    <w:p>
      <w:pPr>
        <w:pStyle w:val="Heading1"/>
      </w:pPr>
      <w:r>
        <w:t>La Présence de Dieu, une Oasis Intérieure</w:t>
      </w:r>
    </w:p>
    <w:p>
      <w:r>
        <w:rPr>
          <w:b w:val="0"/>
          <w:i w:val="0"/>
        </w:rPr>
        <w:t>« Un jour dans tes parvis vaut mieux que mille ailleurs. » (Psaume 84:10)</w:t>
      </w:r>
      <w:r>
        <w:rPr>
          <w:b w:val="0"/>
          <w:i/>
        </w:rPr>
      </w:r>
    </w:p>
    <w:p>
      <w:r>
        <w:rPr>
          <w:b w:val="0"/>
          <w:i w:val="0"/>
        </w:rPr>
        <w:t>Quelle joie de pouvoir nous retrouver aujourd'hui pour explorer ensemble un thème aussi précieux : la présence de Dieu. Dans un monde où le bruit et l'agitation peuvent souvent nous submerger, il est essentiel de se rappeler que Dieu est avec nous, offrant un refuge, une force et une joie inébranlable. Sa présence est notre oasis, notre source de vie inépuisable.</w:t>
      </w:r>
    </w:p>
    <w:p>
      <w:r>
        <w:rPr>
          <w:b w:val="0"/>
          <w:i w:val="0"/>
        </w:rPr>
        <w:t>Prière d'ouverture :</w:t>
      </w:r>
      <w:r>
        <w:rPr>
          <w:b/>
          <w:i w:val="0"/>
        </w:rPr>
      </w:r>
    </w:p>
    <w:p>
      <w:r>
        <w:rPr>
          <w:b w:val="0"/>
          <w:i w:val="0"/>
        </w:rPr>
        <w:t>Seigneur notre Dieu, nous te remercions pour Ta présence qui nous entoure et nous soutient. Aide-nous aujourd'hui à ressentir Ta proximité, à écouter Ta voix douce et à marcher dans Ta lumière. Que ce temps passé ensemble soit une source de rafraîchissement spirituel et de découverte plus profonde de Ton amour. Au nom de Jésus, Amen.</w:t>
      </w:r>
    </w:p>
    <w:p>
      <w:r>
        <w:rPr>
          <w:b w:val="0"/>
          <w:i w:val="0"/>
        </w:rPr>
        <w:t>Brise-glace : "Le Murmure Divin"</w:t>
      </w:r>
      <w:r>
        <w:rPr>
          <w:b/>
          <w:i w:val="0"/>
        </w:rPr>
      </w:r>
    </w:p>
    <w:p>
      <w:r>
        <w:rPr>
          <w:b w:val="0"/>
          <w:i w:val="0"/>
        </w:rPr>
        <w:t>Formons une chaîne. La première personne murmure un mot à l'oreille de la personne à sa droite. Cette personne murmure à son tour à la suivante, et ainsi de suite. La dernière personne dit le mot à voix haute. Ensuite, on compare avec le mot original ! Cela nous montre comment les messages, même les plus importants, peuvent être déformés ou perdus dans la communication, mais que la voix de Dieu, elle, est claire pour ceux qui cherchent à L'entendre.</w:t>
      </w:r>
    </w:p>
    <w:p>
      <w:r>
        <w:rPr>
          <w:b w:val="0"/>
          <w:i w:val="0"/>
        </w:rPr>
        <w:t>---</w:t>
      </w:r>
    </w:p>
    <w:p>
      <w:pPr>
        <w:pStyle w:val="Heading3"/>
      </w:pPr>
      <w:r>
        <w:t>Le Thème : La Présence de Dieu, une Oasis Intérieure</w:t>
      </w:r>
    </w:p>
    <w:p>
      <w:r>
        <w:rPr>
          <w:b w:val="0"/>
          <w:i w:val="0"/>
        </w:rPr>
        <w:t>« Je serai avec toi, je ne te laisserai pas et je ne t’abandonnerai pas. » (Josué 1:5)</w:t>
      </w:r>
      <w:r>
        <w:rPr>
          <w:b w:val="0"/>
          <w:i/>
        </w:rPr>
      </w:r>
    </w:p>
    <w:p>
      <w:r>
        <w:rPr>
          <w:b w:val="0"/>
          <w:i w:val="0"/>
        </w:rPr>
        <w:t>La présence de Dieu est le cœur de notre foi. Ce n'est pas juste un concept, c'est une réalité vivante. Quand nous parlons de la présence de Dieu, nous parlons de Sa réalité tangible dans nos vies, de Sa proximité qui nous transforme, nous fortifie et nous guide. Comme le décrivait le psaume, un moment passé dans Sa présence est plus précieux que mille jours loin de Lui. C'est dans Sa présence que le désert de nos vies peut devenir une oasis, que le deuil se transforme en joie, et l'amertume en pardon. La Shekkina</w:t>
      </w:r>
      <w:r>
        <w:rPr>
          <w:b w:val="0"/>
          <w:i/>
        </w:rPr>
        <w:t>, cette gloire manifestée de Dieu, était présente dans le lieu très saint, et aujourd'hui, cette même présence demeure en nous par le Saint-Esprit.</w:t>
      </w:r>
    </w:p>
    <w:p>
      <w:r>
        <w:rPr>
          <w:b w:val="0"/>
          <w:i w:val="0"/>
        </w:rPr>
        <w:t>C'est une promesse puissante : Dieu ne désire pas rester à distance. Il veut être avec nous, partager nos joies et nos peines, et nous remplir de Sa puissance et de Son amour. Parfois, c'est dans les moments les plus difficiles, dans nos propres "déserts", que nous expérimentons Sa présence de la manière la plus intense, comme Elie qui entendit Dieu dans un "doux murmure" après la tempête. Il est essentiel de se rappeler que Sa présence n'est pas méritée, c'est un don gratuit de Sa grâce.</w:t>
      </w:r>
    </w:p>
    <w:p>
      <w:r>
        <w:rPr>
          <w:b w:val="0"/>
          <w:i w:val="0"/>
        </w:rPr>
        <w:t>L'Évangile nous montre différentes manières de suivre Jésus : certains étaient proches, d'autres suivaient de loin. Suivre de loin, c'est prendre le risque de se laisser distraire par le monde, comme Pierre lors du reniement, ou de tomber dans l'idolâtrie, comme les Israélites pendant l'absence de Moïse. Aujourd'hui, nous sommes appelés à suivre Jésus de près, à cultiver une intimité avec Lui, à rechercher activement Sa présence dans nos vies.</w:t>
      </w:r>
    </w:p>
    <w:p>
      <w:r>
        <w:rPr>
          <w:b w:val="0"/>
          <w:i w:val="0"/>
        </w:rPr>
        <w:t>---</w:t>
      </w:r>
    </w:p>
    <w:p>
      <w:pPr>
        <w:pStyle w:val="Heading3"/>
      </w:pPr>
      <w:r>
        <w:t>Groupe 1 : L'Intimité avec Dieu : La Voix du Berger</w:t>
      </w:r>
    </w:p>
    <w:p>
      <w:r>
        <w:rPr>
          <w:b w:val="0"/>
          <w:i w:val="0"/>
        </w:rPr>
        <w:t>Sous-thème :</w:t>
      </w:r>
      <w:r>
        <w:rPr>
          <w:b/>
          <w:i w:val="0"/>
        </w:rPr>
        <w:t xml:space="preserve"> Comment cultiver une relation intime et personnelle avec Dieu pour entendre Sa voix et suivre Ses pas.</w:t>
      </w:r>
    </w:p>
    <w:p>
      <w:r>
        <w:rPr>
          <w:b w:val="0"/>
          <w:i w:val="0"/>
        </w:rPr>
        <w:t>---</w:t>
      </w:r>
    </w:p>
    <w:p>
      <w:pPr>
        <w:pStyle w:val="Heading4"/>
      </w:pPr>
      <w:r>
        <w:t>Fiche 1.1 : Le Cœur à Cœur</w:t>
      </w:r>
    </w:p>
    <w:p>
      <w:pPr>
        <w:pStyle w:val="ListBullet"/>
      </w:pPr>
      <w:r>
        <w:rPr>
          <w:b w:val="0"/>
          <w:i w:val="0"/>
        </w:rPr>
        <w:t>Titre :</w:t>
      </w:r>
      <w:r>
        <w:rPr>
          <w:b/>
          <w:i w:val="0"/>
        </w:rPr>
        <w:t xml:space="preserve"> Un Cœur à Cœur qui Révèle</w:t>
      </w:r>
    </w:p>
    <w:p>
      <w:pPr>
        <w:pStyle w:val="ListBullet"/>
      </w:pPr>
      <w:r>
        <w:rPr>
          <w:b w:val="0"/>
          <w:i w:val="0"/>
        </w:rPr>
        <w:t>Verset clé :</w:t>
      </w:r>
      <w:r>
        <w:rPr>
          <w:b/>
          <w:i w:val="0"/>
        </w:rPr>
        <w:t xml:space="preserve"> « Et l’Éternel parlait à Moïse face à face, comme un homme parle à son ami. » (Exode 33:11)</w:t>
      </w:r>
      <w:r>
        <w:rPr>
          <w:b/>
          <w:i/>
        </w:rPr>
      </w:r>
    </w:p>
    <w:p>
      <w:pPr>
        <w:pStyle w:val="ListBullet"/>
      </w:pPr>
      <w:r>
        <w:rPr>
          <w:b w:val="0"/>
          <w:i w:val="0"/>
        </w:rPr>
        <w:t>Explication ou objectif :</w:t>
      </w:r>
      <w:r>
        <w:rPr>
          <w:b/>
          <w:i w:val="0"/>
        </w:rPr>
        <w:t xml:space="preserve"> Découvrir que Dieu désire une relation personnelle et profonde avec nous, comme celle d'amis.</w:t>
      </w:r>
    </w:p>
    <w:p>
      <w:pPr>
        <w:pStyle w:val="ListBullet"/>
      </w:pPr>
      <w:r>
        <w:rPr>
          <w:b w:val="0"/>
          <w:i w:val="0"/>
        </w:rPr>
        <w:t>Réflexion :</w:t>
      </w:r>
      <w:r>
        <w:rPr>
          <w:b/>
          <w:i w:val="0"/>
        </w:rPr>
      </w:r>
    </w:p>
    <w:p>
      <w:r>
        <w:rPr>
          <w:b w:val="0"/>
          <w:i w:val="0"/>
        </w:rPr>
        <w:t xml:space="preserve">    1.  Dans votre vie, quand avez-vous eu l'impression de parler "face à face" avec Dieu ? Qu'avez-vous ressenti ?</w:t>
      </w:r>
    </w:p>
    <w:p>
      <w:r>
        <w:rPr>
          <w:b w:val="0"/>
          <w:i w:val="0"/>
        </w:rPr>
        <w:t xml:space="preserve">           </w:t>
      </w:r>
      <w:r>
        <w:rPr>
          <w:b w:val="0"/>
          <w:i/>
        </w:rPr>
        <w:t>Réponse suggérée :* Quand j'étais dans une situation difficile et que j'ai prié en ouvrant mon cœur, j'ai ressenti une paix inexplicable, comme si j'étais entendu et compris.</w:t>
      </w:r>
    </w:p>
    <w:p>
      <w:r>
        <w:rPr>
          <w:b w:val="0"/>
          <w:i w:val="0"/>
        </w:rPr>
        <w:t xml:space="preserve">    2.  Comment pouvons-nous créer plus de moments "face à face" dans notre quotidien déjà chargé ?</w:t>
      </w:r>
    </w:p>
    <w:p>
      <w:r>
        <w:rPr>
          <w:b w:val="0"/>
          <w:i w:val="0"/>
        </w:rPr>
        <w:t xml:space="preserve">           </w:t>
      </w:r>
      <w:r>
        <w:rPr>
          <w:b w:val="0"/>
          <w:i/>
        </w:rPr>
        <w:t>Réponse suggérée :* En consacrant du temps chaque jour à la prière, à la lecture de la Bible, et en étant attentif à Sa voix dans les petites choses de la vie.</w:t>
      </w:r>
    </w:p>
    <w:p>
      <w:pPr>
        <w:pStyle w:val="ListBullet"/>
      </w:pPr>
      <w:r>
        <w:rPr>
          <w:b w:val="0"/>
          <w:i w:val="0"/>
        </w:rPr>
        <w:t>Citation d’un héros de la foi :</w:t>
      </w:r>
      <w:r>
        <w:rPr>
          <w:b/>
          <w:i w:val="0"/>
        </w:rPr>
        <w:t xml:space="preserve"> « La prière n'est pas une préparation à la tâche ; c'est la tâche. L'homme qui prie le plus est l'homme qui fait le plus. » - Hudson Taylor</w:t>
      </w:r>
      <w:r>
        <w:rPr>
          <w:b/>
          <w:i/>
        </w:rPr>
      </w:r>
    </w:p>
    <w:p>
      <w:pPr>
        <w:pStyle w:val="ListBullet"/>
      </w:pPr>
      <w:r>
        <w:rPr>
          <w:b w:val="0"/>
          <w:i w:val="0"/>
        </w:rPr>
        <w:t>Activité créative ou illustration collaborative :</w:t>
      </w:r>
      <w:r>
        <w:rPr>
          <w:b/>
          <w:i w:val="0"/>
        </w:rPr>
        <w:t xml:space="preserve"> Dessiner ou coller des images représentant différents moments d'intimité avec Dieu (prière, lecture biblique, nature, service). Créer un "tableau de l'intimité".</w:t>
      </w:r>
    </w:p>
    <w:p>
      <w:pPr>
        <w:pStyle w:val="ListBullet"/>
      </w:pPr>
      <w:r>
        <w:rPr>
          <w:b w:val="0"/>
          <w:i w:val="0"/>
        </w:rPr>
        <w:t>Défi pratique à mettre en œuvre après le partage :</w:t>
      </w:r>
      <w:r>
        <w:rPr>
          <w:b/>
          <w:i w:val="0"/>
        </w:rPr>
        <w:t xml:space="preserve"> Pendant une semaine, consacrez 5 minutes chaque matin à parler à Dieu "comme à un ami", sans demander, juste pour partager votre journée, vos pensées.</w:t>
      </w:r>
    </w:p>
    <w:p>
      <w:r>
        <w:rPr>
          <w:b w:val="0"/>
          <w:i w:val="0"/>
        </w:rPr>
        <w:t>---</w:t>
      </w:r>
    </w:p>
    <w:p>
      <w:pPr>
        <w:pStyle w:val="Heading4"/>
      </w:pPr>
      <w:r>
        <w:t>Fiche 1.2 : Le Doux Murmure dans le Désert</w:t>
      </w:r>
    </w:p>
    <w:p>
      <w:pPr>
        <w:pStyle w:val="ListBullet"/>
      </w:pPr>
      <w:r>
        <w:rPr>
          <w:b w:val="0"/>
          <w:i w:val="0"/>
        </w:rPr>
        <w:t>Titre :</w:t>
      </w:r>
      <w:r>
        <w:rPr>
          <w:b/>
          <w:i w:val="0"/>
        </w:rPr>
        <w:t xml:space="preserve"> La Voix de Dieu dans le Silence</w:t>
      </w:r>
    </w:p>
    <w:p>
      <w:pPr>
        <w:pStyle w:val="ListBullet"/>
      </w:pPr>
      <w:r>
        <w:rPr>
          <w:b w:val="0"/>
          <w:i w:val="0"/>
        </w:rPr>
        <w:t>Verset clé :</w:t>
      </w:r>
      <w:r>
        <w:rPr>
          <w:b/>
          <w:i w:val="0"/>
        </w:rPr>
        <w:t xml:space="preserve"> « Après le tremblement de terre, il y eut un feu ; mais l’Éternel n’était pas dans le feu. Et après le feu, il y eut un murmure d’une voix fraîche et légère. » (1 Rois 19:12)</w:t>
      </w:r>
      <w:r>
        <w:rPr>
          <w:b/>
          <w:i/>
        </w:rPr>
      </w:r>
    </w:p>
    <w:p>
      <w:pPr>
        <w:pStyle w:val="ListBullet"/>
      </w:pPr>
      <w:r>
        <w:rPr>
          <w:b w:val="0"/>
          <w:i w:val="0"/>
        </w:rPr>
        <w:t>Explication ou objectif :</w:t>
      </w:r>
      <w:r>
        <w:rPr>
          <w:b/>
          <w:i w:val="0"/>
        </w:rPr>
        <w:t xml:space="preserve"> Comprendre que Dieu parle souvent de manière subtile, et qu'il faut un cœur attentif pour L'entendre, surtout dans les moments difficiles.</w:t>
      </w:r>
    </w:p>
    <w:p>
      <w:pPr>
        <w:pStyle w:val="ListBullet"/>
      </w:pPr>
      <w:r>
        <w:rPr>
          <w:b w:val="0"/>
          <w:i w:val="0"/>
        </w:rPr>
        <w:t>Réflexion :</w:t>
      </w:r>
      <w:r>
        <w:rPr>
          <w:b/>
          <w:i w:val="0"/>
        </w:rPr>
      </w:r>
    </w:p>
    <w:p>
      <w:r>
        <w:rPr>
          <w:b w:val="0"/>
          <w:i w:val="0"/>
        </w:rPr>
        <w:t xml:space="preserve">    1.  Dans quel type de situation vous est-il le plus difficile d'entendre la voix de Dieu ? Pourquoi ?</w:t>
      </w:r>
    </w:p>
    <w:p>
      <w:r>
        <w:rPr>
          <w:b w:val="0"/>
          <w:i w:val="0"/>
        </w:rPr>
        <w:t xml:space="preserve">           </w:t>
      </w:r>
      <w:r>
        <w:rPr>
          <w:b w:val="0"/>
          <w:i/>
        </w:rPr>
        <w:t>Réponse suggérée :* Quand je suis stressé ou anxieux, les pensées tourbillonnent et je n'arrive pas à discerner la paix que Dieu veut m'apporter.</w:t>
      </w:r>
    </w:p>
    <w:p>
      <w:r>
        <w:rPr>
          <w:b w:val="0"/>
          <w:i w:val="0"/>
        </w:rPr>
        <w:t xml:space="preserve">    2.  Comment pouvons-nous cultiver le "silence" intérieur nécessaire pour entendre le murmure de Dieu ?</w:t>
      </w:r>
    </w:p>
    <w:p>
      <w:r>
        <w:rPr>
          <w:b w:val="0"/>
          <w:i w:val="0"/>
        </w:rPr>
        <w:t xml:space="preserve">           </w:t>
      </w:r>
      <w:r>
        <w:rPr>
          <w:b w:val="0"/>
          <w:i/>
        </w:rPr>
        <w:t>Réponse suggérée :* Par la méditation biblique, le jeûne, ou simplement en prenant des moments de pause pour nous recentrer sur Lui.</w:t>
      </w:r>
    </w:p>
    <w:p>
      <w:pPr>
        <w:pStyle w:val="ListBullet"/>
      </w:pPr>
      <w:r>
        <w:rPr>
          <w:b w:val="0"/>
          <w:i w:val="0"/>
        </w:rPr>
        <w:t>Citation d’un héros de la foi :</w:t>
      </w:r>
      <w:r>
        <w:rPr>
          <w:b/>
          <w:i w:val="0"/>
        </w:rPr>
        <w:t xml:space="preserve"> « La plus grande utilité de tous les dons et de toutes les grâces est de nous rapprocher de Dieu. » - Charles Spurgeon</w:t>
      </w:r>
      <w:r>
        <w:rPr>
          <w:b/>
          <w:i/>
        </w:rPr>
      </w:r>
    </w:p>
    <w:p>
      <w:pPr>
        <w:pStyle w:val="ListBullet"/>
      </w:pPr>
      <w:r>
        <w:rPr>
          <w:b w:val="0"/>
          <w:i w:val="0"/>
        </w:rPr>
        <w:t>Activité créative ou illustration collaborative :</w:t>
      </w:r>
      <w:r>
        <w:rPr>
          <w:b/>
          <w:i w:val="0"/>
        </w:rPr>
        <w:t xml:space="preserve"> Créer une représentation visuelle (dessin, collage) d'un paysage de désert avec un petit symbole représentant un "doux murmure" (une plume, une feuille légère, une note de musique).</w:t>
      </w:r>
    </w:p>
    <w:p>
      <w:pPr>
        <w:pStyle w:val="ListBullet"/>
      </w:pPr>
      <w:r>
        <w:rPr>
          <w:b w:val="0"/>
          <w:i w:val="0"/>
        </w:rPr>
        <w:t>Défi pratique à mettre en œuvre après le partage :</w:t>
      </w:r>
      <w:r>
        <w:rPr>
          <w:b/>
          <w:i w:val="0"/>
        </w:rPr>
        <w:t xml:space="preserve"> Identifiez un moment de la semaine où vous pouvez vous isoler et écouter attentivement. Demandez à Dieu de vous parler par Sa présence ou un verset qui vous vient à l'esprit.</w:t>
      </w:r>
    </w:p>
    <w:p>
      <w:r>
        <w:rPr>
          <w:b w:val="0"/>
          <w:i w:val="0"/>
        </w:rPr>
        <w:t>---</w:t>
      </w:r>
    </w:p>
    <w:p>
      <w:pPr>
        <w:pStyle w:val="Heading4"/>
      </w:pPr>
      <w:r>
        <w:t>Fiche 1.3 : L'Âne et la Brebis : L'Appel à Suivre</w:t>
      </w:r>
    </w:p>
    <w:p>
      <w:pPr>
        <w:pStyle w:val="ListBullet"/>
      </w:pPr>
      <w:r>
        <w:rPr>
          <w:b w:val="0"/>
          <w:i w:val="0"/>
        </w:rPr>
        <w:t>Titre :</w:t>
      </w:r>
      <w:r>
        <w:rPr>
          <w:b/>
          <w:i w:val="0"/>
        </w:rPr>
        <w:t xml:space="preserve"> Viens et Suis-Moi !</w:t>
      </w:r>
    </w:p>
    <w:p>
      <w:pPr>
        <w:pStyle w:val="ListBullet"/>
      </w:pPr>
      <w:r>
        <w:rPr>
          <w:b w:val="0"/>
          <w:i w:val="0"/>
        </w:rPr>
        <w:t>Verset clé :</w:t>
      </w:r>
      <w:r>
        <w:rPr>
          <w:b/>
          <w:i w:val="0"/>
        </w:rPr>
        <w:t xml:space="preserve"> « Jésus lui dit : « Viens et suis-moi. » » (Matthieu 9:9)</w:t>
      </w:r>
      <w:r>
        <w:rPr>
          <w:b/>
          <w:i/>
        </w:rPr>
      </w:r>
    </w:p>
    <w:p>
      <w:pPr>
        <w:pStyle w:val="ListBullet"/>
      </w:pPr>
      <w:r>
        <w:rPr>
          <w:b w:val="0"/>
          <w:i w:val="0"/>
        </w:rPr>
        <w:t>Explication ou objectif :</w:t>
      </w:r>
      <w:r>
        <w:rPr>
          <w:b/>
          <w:i w:val="0"/>
        </w:rPr>
        <w:t xml:space="preserve"> Reconnaître que le but de la présence de Dieu est de nous attirer à Lui et de nous guider dans Sa volonté.</w:t>
      </w:r>
    </w:p>
    <w:p>
      <w:pPr>
        <w:pStyle w:val="ListBullet"/>
      </w:pPr>
      <w:r>
        <w:rPr>
          <w:b w:val="0"/>
          <w:i w:val="0"/>
        </w:rPr>
        <w:t>Réflexion :</w:t>
      </w:r>
      <w:r>
        <w:rPr>
          <w:b/>
          <w:i w:val="0"/>
        </w:rPr>
      </w:r>
    </w:p>
    <w:p>
      <w:r>
        <w:rPr>
          <w:b w:val="0"/>
          <w:i w:val="0"/>
        </w:rPr>
        <w:t xml:space="preserve">    1.  Qu'est-ce qui vous empêche parfois de suivre l'appel de Dieu de manière décisive ?</w:t>
      </w:r>
    </w:p>
    <w:p>
      <w:r>
        <w:rPr>
          <w:b w:val="0"/>
          <w:i w:val="0"/>
        </w:rPr>
        <w:t xml:space="preserve">           </w:t>
      </w:r>
      <w:r>
        <w:rPr>
          <w:b w:val="0"/>
          <w:i/>
        </w:rPr>
        <w:t>Réponse suggérée :* La peur de l'inconnu, le confort de ma routine, ou le jugement des autres.</w:t>
      </w:r>
    </w:p>
    <w:p>
      <w:r>
        <w:rPr>
          <w:b w:val="0"/>
          <w:i w:val="0"/>
        </w:rPr>
        <w:t xml:space="preserve">    2.  Comment l'histoire de l'âne et de la brebis illustre-t-elle la douceur et la persistance de l'appel de Dieu ?</w:t>
      </w:r>
    </w:p>
    <w:p>
      <w:r>
        <w:rPr>
          <w:b w:val="0"/>
          <w:i w:val="0"/>
        </w:rPr>
        <w:t xml:space="preserve">           </w:t>
      </w:r>
      <w:r>
        <w:rPr>
          <w:b w:val="0"/>
          <w:i/>
        </w:rPr>
        <w:t>Réponse suggérée :* L'âne se déplace calmement, et la brebis le suit de près. Cela montre que Dieu n'impose pas Sa volonté par la force, mais nous invite à Le suivre avec confiance.</w:t>
      </w:r>
    </w:p>
    <w:p>
      <w:pPr>
        <w:pStyle w:val="ListBullet"/>
      </w:pPr>
      <w:r>
        <w:rPr>
          <w:b w:val="0"/>
          <w:i w:val="0"/>
        </w:rPr>
        <w:t>Citation d’un héros de la foi :</w:t>
      </w:r>
      <w:r>
        <w:rPr>
          <w:b/>
          <w:i w:val="0"/>
        </w:rPr>
        <w:t xml:space="preserve"> « Si vous n’êtes pas prêts à tout perdre pour Le suivre, alors vous n’êtes pas prêts à Le suivre. » - D. L. Moody</w:t>
      </w:r>
      <w:r>
        <w:rPr>
          <w:b/>
          <w:i/>
        </w:rPr>
      </w:r>
    </w:p>
    <w:p>
      <w:pPr>
        <w:pStyle w:val="ListBullet"/>
      </w:pPr>
      <w:r>
        <w:rPr>
          <w:b w:val="0"/>
          <w:i w:val="0"/>
        </w:rPr>
        <w:t>Activité créative ou illustration collaborative :</w:t>
      </w:r>
      <w:r>
        <w:rPr>
          <w:b/>
          <w:i w:val="0"/>
        </w:rPr>
        <w:t xml:space="preserve"> Dessiner une scène où une personne est guidée par une lumière douce vers un chemin inconnu. Ou créer une courte saynète jouant l'appel de Jésus à suivre.</w:t>
      </w:r>
    </w:p>
    <w:p>
      <w:pPr>
        <w:pStyle w:val="ListBullet"/>
      </w:pPr>
      <w:r>
        <w:rPr>
          <w:b w:val="0"/>
          <w:i w:val="0"/>
        </w:rPr>
        <w:t>Défi pratique à mettre en œuvre après le partage :</w:t>
      </w:r>
      <w:r>
        <w:rPr>
          <w:b/>
          <w:i w:val="0"/>
        </w:rPr>
        <w:t xml:space="preserve"> Réfléchissez à une décision que vous devez prendre. Priez pour demander la direction de Dieu et soyez attentif à la "voix" ou au "murmure" qui vous guide vers une action concrète.</w:t>
      </w:r>
    </w:p>
    <w:p>
      <w:r>
        <w:rPr>
          <w:b w:val="0"/>
          <w:i w:val="0"/>
        </w:rPr>
        <w:t>---</w:t>
      </w:r>
    </w:p>
    <w:p>
      <w:pPr>
        <w:pStyle w:val="Heading4"/>
      </w:pPr>
      <w:r>
        <w:t>Fiche 1.4 : Près du Feu, Loin de Dieu</w:t>
      </w:r>
    </w:p>
    <w:p>
      <w:pPr>
        <w:pStyle w:val="ListBullet"/>
      </w:pPr>
      <w:r>
        <w:rPr>
          <w:b w:val="0"/>
          <w:i w:val="0"/>
        </w:rPr>
        <w:t>Titre :</w:t>
      </w:r>
      <w:r>
        <w:rPr>
          <w:b/>
          <w:i w:val="0"/>
        </w:rPr>
        <w:t xml:space="preserve"> Choisir la Proximité Divine</w:t>
      </w:r>
    </w:p>
    <w:p>
      <w:pPr>
        <w:pStyle w:val="ListBullet"/>
      </w:pPr>
      <w:r>
        <w:rPr>
          <w:b w:val="0"/>
          <w:i w:val="0"/>
        </w:rPr>
        <w:t>Verset clé :</w:t>
      </w:r>
      <w:r>
        <w:rPr>
          <w:b/>
          <w:i w:val="0"/>
        </w:rPr>
        <w:t xml:space="preserve"> « Mais Pierre était assis dehors, dans la cour. Une servante s’approcha de lui et dit : « Toi aussi, tu étais avec Jésus le Galiléen. » » (Matthieu 26:69)</w:t>
      </w:r>
      <w:r>
        <w:rPr>
          <w:b/>
          <w:i/>
        </w:rPr>
      </w:r>
    </w:p>
    <w:p>
      <w:pPr>
        <w:pStyle w:val="ListBullet"/>
      </w:pPr>
      <w:r>
        <w:rPr>
          <w:b w:val="0"/>
          <w:i w:val="0"/>
        </w:rPr>
        <w:t>Explication ou objectif :</w:t>
      </w:r>
      <w:r>
        <w:rPr>
          <w:b/>
          <w:i w:val="0"/>
        </w:rPr>
        <w:t xml:space="preserve"> Comprendre que se réchauffer au feu du monde peut nous éloigner de la présence de Dieu et de notre témoignage.</w:t>
      </w:r>
    </w:p>
    <w:p>
      <w:pPr>
        <w:pStyle w:val="ListBullet"/>
      </w:pPr>
      <w:r>
        <w:rPr>
          <w:b w:val="0"/>
          <w:i w:val="0"/>
        </w:rPr>
        <w:t>Réflexion :</w:t>
      </w:r>
      <w:r>
        <w:rPr>
          <w:b/>
          <w:i w:val="0"/>
        </w:rPr>
      </w:r>
    </w:p>
    <w:p>
      <w:r>
        <w:rPr>
          <w:b w:val="0"/>
          <w:i w:val="0"/>
        </w:rPr>
        <w:t xml:space="preserve">    1.  Quels sont les "feux du monde" qui peuvent nous tenter de nous éloigner de Dieu aujourd'hui ?</w:t>
      </w:r>
    </w:p>
    <w:p>
      <w:r>
        <w:rPr>
          <w:b w:val="0"/>
          <w:i w:val="0"/>
        </w:rPr>
        <w:t xml:space="preserve">           </w:t>
      </w:r>
      <w:r>
        <w:rPr>
          <w:b w:val="0"/>
          <w:i/>
        </w:rPr>
        <w:t>Réponse suggérée :* La recherche du plaisir à tout prix, la peur du regard des autres, l'accumulation de biens matériels, ou l'influence des réseaux sociaux.</w:t>
      </w:r>
    </w:p>
    <w:p>
      <w:r>
        <w:rPr>
          <w:b w:val="0"/>
          <w:i w:val="0"/>
        </w:rPr>
        <w:t xml:space="preserve">    2.  Comment Pierre a-t-il pu passer de la proximité avec Jésus à Son reniement ? Qu'est-ce que cela nous apprend ?</w:t>
      </w:r>
    </w:p>
    <w:p>
      <w:r>
        <w:rPr>
          <w:b w:val="0"/>
          <w:i w:val="0"/>
        </w:rPr>
        <w:t xml:space="preserve">           </w:t>
      </w:r>
      <w:r>
        <w:rPr>
          <w:b w:val="0"/>
          <w:i/>
        </w:rPr>
        <w:t>Réponse suggérée :* Par la peur et le désir de se fondre dans la masse. Cela nous apprend que même ceux qui sont proches de Dieu peuvent faillir s'ils ne restent pas vigilants et ancrés en Lui.</w:t>
      </w:r>
    </w:p>
    <w:p>
      <w:pPr>
        <w:pStyle w:val="ListBullet"/>
      </w:pPr>
      <w:r>
        <w:rPr>
          <w:b w:val="0"/>
          <w:i w:val="0"/>
        </w:rPr>
        <w:t>Citation d’un héros de la foi :</w:t>
      </w:r>
      <w:r>
        <w:rPr>
          <w:b/>
          <w:i w:val="0"/>
        </w:rPr>
        <w:t xml:space="preserve"> « Le chemin de la sainteté est le chemin de la proximité avec Dieu. » - William Booth</w:t>
      </w:r>
      <w:r>
        <w:rPr>
          <w:b/>
          <w:i/>
        </w:rPr>
      </w:r>
    </w:p>
    <w:p>
      <w:pPr>
        <w:pStyle w:val="ListBullet"/>
      </w:pPr>
      <w:r>
        <w:rPr>
          <w:b w:val="0"/>
          <w:i w:val="0"/>
        </w:rPr>
        <w:t>Activité créative ou illustration collaborative :</w:t>
      </w:r>
      <w:r>
        <w:rPr>
          <w:b/>
          <w:i w:val="0"/>
        </w:rPr>
        <w:t xml:space="preserve"> Dessiner deux chemins : un menant à un feu chaleureux mais qui éloigne, et l'autre menant à une lumière divine qui attire. Les participants peuvent décorer chaque chemin.</w:t>
      </w:r>
    </w:p>
    <w:p>
      <w:pPr>
        <w:pStyle w:val="ListBullet"/>
      </w:pPr>
      <w:r>
        <w:rPr>
          <w:b w:val="0"/>
          <w:i w:val="0"/>
        </w:rPr>
        <w:t>Défi pratique à mettre en œuvre après le partage :</w:t>
      </w:r>
      <w:r>
        <w:rPr>
          <w:b/>
          <w:i w:val="0"/>
        </w:rPr>
        <w:t xml:space="preserve"> Identifiez une situation ou une habitude qui vous pousse à "suivre de loin". Prenez un engagement concret pour vous rapprocher de Dieu dans cette sphère.</w:t>
      </w:r>
    </w:p>
    <w:p>
      <w:r>
        <w:rPr>
          <w:b w:val="0"/>
          <w:i w:val="0"/>
        </w:rPr>
        <w:t>---</w:t>
      </w:r>
    </w:p>
    <w:p>
      <w:pPr>
        <w:pStyle w:val="Heading4"/>
      </w:pPr>
      <w:r>
        <w:t>Fiche 1.5 : Le Veau d'Or Moderne</w:t>
      </w:r>
    </w:p>
    <w:p>
      <w:pPr>
        <w:pStyle w:val="ListBullet"/>
      </w:pPr>
      <w:r>
        <w:rPr>
          <w:b w:val="0"/>
          <w:i w:val="0"/>
        </w:rPr>
        <w:t>Titre :</w:t>
      </w:r>
      <w:r>
        <w:rPr>
          <w:b/>
          <w:i w:val="0"/>
        </w:rPr>
        <w:t xml:space="preserve"> L'Idolâtrie Invisible</w:t>
      </w:r>
    </w:p>
    <w:p>
      <w:pPr>
        <w:pStyle w:val="ListBullet"/>
      </w:pPr>
      <w:r>
        <w:rPr>
          <w:b w:val="0"/>
          <w:i w:val="0"/>
        </w:rPr>
        <w:t>Verset clé :</w:t>
      </w:r>
      <w:r>
        <w:rPr>
          <w:b/>
          <w:i w:val="0"/>
        </w:rPr>
        <w:t xml:space="preserve"> « Le peuple, voyant que Moïse tardait à descendre de la montagne, s’assembla autour d’Aaron et lui dit : « Allons ! Fais-nous un dieu qui marche devant nous ; car quant à ce Moïse, cet homme qui nous a fait sortir du pays d’Égypte, nous ne savons ce qui lui est arrivé. » » (Exode 32:1)</w:t>
      </w:r>
      <w:r>
        <w:rPr>
          <w:b/>
          <w:i/>
        </w:rPr>
      </w:r>
    </w:p>
    <w:p>
      <w:pPr>
        <w:pStyle w:val="ListBullet"/>
      </w:pPr>
      <w:r>
        <w:rPr>
          <w:b w:val="0"/>
          <w:i w:val="0"/>
        </w:rPr>
        <w:t>Explication ou objectif :</w:t>
      </w:r>
      <w:r>
        <w:rPr>
          <w:b/>
          <w:i w:val="0"/>
        </w:rPr>
        <w:t xml:space="preserve"> Reconnaître que notre tendance à créer des "idoles" peut nous détourner de la vraie présence de Dieu.</w:t>
      </w:r>
    </w:p>
    <w:p>
      <w:pPr>
        <w:pStyle w:val="ListBullet"/>
      </w:pPr>
      <w:r>
        <w:rPr>
          <w:b w:val="0"/>
          <w:i w:val="0"/>
        </w:rPr>
        <w:t>Réflexion :</w:t>
      </w:r>
      <w:r>
        <w:rPr>
          <w:b/>
          <w:i w:val="0"/>
        </w:rPr>
      </w:r>
    </w:p>
    <w:p>
      <w:r>
        <w:rPr>
          <w:b w:val="0"/>
          <w:i w:val="0"/>
        </w:rPr>
        <w:t xml:space="preserve">    1.  Quelles sont les "idoles" modernes qui peuvent prendre la place de Dieu dans nos vies ?</w:t>
      </w:r>
    </w:p>
    <w:p>
      <w:r>
        <w:rPr>
          <w:b w:val="0"/>
          <w:i w:val="0"/>
        </w:rPr>
        <w:t xml:space="preserve">           </w:t>
      </w:r>
      <w:r>
        <w:rPr>
          <w:b w:val="0"/>
          <w:i/>
        </w:rPr>
        <w:t>Réponse suggérée :* L'argent, la carrière, la popularité, les relations, ou même des idéaux religieux déformés.</w:t>
      </w:r>
    </w:p>
    <w:p>
      <w:r>
        <w:rPr>
          <w:b w:val="0"/>
          <w:i w:val="0"/>
        </w:rPr>
        <w:t xml:space="preserve">    2.  Comment la fabrication du veau d'or montre-t-elle le danger de vouloir un dieu qui "marche devant nous" selon nos désirs, plutôt que de suivre le vrai Dieu ?</w:t>
      </w:r>
    </w:p>
    <w:p>
      <w:r>
        <w:rPr>
          <w:b w:val="0"/>
          <w:i w:val="0"/>
        </w:rPr>
        <w:t xml:space="preserve">           </w:t>
      </w:r>
      <w:r>
        <w:rPr>
          <w:b w:val="0"/>
          <w:i/>
        </w:rPr>
        <w:t>Réponse suggérée :* Ils voulaient un dieu qu'ils pouvaient contrôler et qui correspondait à leurs attentes, au lieu d'accepter le Dieu souverain qui les appelait à Sa présence.</w:t>
      </w:r>
    </w:p>
    <w:p>
      <w:pPr>
        <w:pStyle w:val="ListBullet"/>
      </w:pPr>
      <w:r>
        <w:rPr>
          <w:b w:val="0"/>
          <w:i w:val="0"/>
        </w:rPr>
        <w:t>Citation d’un héros de la foi :</w:t>
      </w:r>
      <w:r>
        <w:rPr>
          <w:b/>
          <w:i w:val="0"/>
        </w:rPr>
        <w:t xml:space="preserve"> « La chose la plus terrible que vous puissiez faire est de vous détourner de Dieu. » - George Whitefield</w:t>
      </w:r>
      <w:r>
        <w:rPr>
          <w:b/>
          <w:i/>
        </w:rPr>
      </w:r>
    </w:p>
    <w:p>
      <w:pPr>
        <w:pStyle w:val="ListBullet"/>
      </w:pPr>
      <w:r>
        <w:rPr>
          <w:b w:val="0"/>
          <w:i w:val="0"/>
        </w:rPr>
        <w:t>Activité créative ou illustration collaborative :</w:t>
      </w:r>
      <w:r>
        <w:rPr>
          <w:b/>
          <w:i w:val="0"/>
        </w:rPr>
        <w:t xml:space="preserve"> Créer une "liste d'idoles modernes" sous forme de mots clés ou de dessins, puis, à côté, dessiner un symbole de la présence de Dieu (une croix, une colombe, une lumière).</w:t>
      </w:r>
    </w:p>
    <w:p>
      <w:pPr>
        <w:pStyle w:val="ListBullet"/>
      </w:pPr>
      <w:r>
        <w:rPr>
          <w:b w:val="0"/>
          <w:i w:val="0"/>
        </w:rPr>
        <w:t>Défi pratique à mettre en œuvre après le partage :</w:t>
      </w:r>
      <w:r>
        <w:rPr>
          <w:b/>
          <w:i w:val="0"/>
        </w:rPr>
        <w:t xml:space="preserve"> Faites un examen de conscience sur ce qui occupe une place prépondérante dans vos pensées et vos actions. Offrez consciemment ces choses à Dieu, en déclarant que Lui seul est votre priorité.</w:t>
      </w:r>
    </w:p>
    <w:p>
      <w:r>
        <w:rPr>
          <w:b w:val="0"/>
          <w:i w:val="0"/>
        </w:rPr>
        <w:t>---</w:t>
      </w:r>
    </w:p>
    <w:p>
      <w:pPr>
        <w:pStyle w:val="Heading3"/>
      </w:pPr>
      <w:r>
        <w:t>Groupe 2 : La Présence Transformante de Dieu</w:t>
      </w:r>
    </w:p>
    <w:p>
      <w:r>
        <w:rPr>
          <w:b w:val="0"/>
          <w:i w:val="0"/>
        </w:rPr>
        <w:t>Sous-thème :</w:t>
      </w:r>
      <w:r>
        <w:rPr>
          <w:b/>
          <w:i w:val="0"/>
        </w:rPr>
        <w:t xml:space="preserve"> Comment la présence de Dieu transforme nos vies, nos épreuves et notre environnement.</w:t>
      </w:r>
    </w:p>
    <w:p>
      <w:r>
        <w:rPr>
          <w:b w:val="0"/>
          <w:i w:val="0"/>
        </w:rPr>
        <w:t>---</w:t>
      </w:r>
    </w:p>
    <w:p>
      <w:pPr>
        <w:pStyle w:val="Heading4"/>
      </w:pPr>
      <w:r>
        <w:t>Fiche 2.1 : L'Oasis dans le Désert</w:t>
      </w:r>
    </w:p>
    <w:p>
      <w:pPr>
        <w:pStyle w:val="ListBullet"/>
      </w:pPr>
      <w:r>
        <w:rPr>
          <w:b w:val="0"/>
          <w:i w:val="0"/>
        </w:rPr>
        <w:t>Titre :</w:t>
      </w:r>
      <w:r>
        <w:rPr>
          <w:b/>
          <w:i w:val="0"/>
        </w:rPr>
        <w:t xml:space="preserve"> La Source Vive en Pleine Sècheresse</w:t>
      </w:r>
    </w:p>
    <w:p>
      <w:pPr>
        <w:pStyle w:val="ListBullet"/>
      </w:pPr>
      <w:r>
        <w:rPr>
          <w:b w:val="0"/>
          <w:i w:val="0"/>
        </w:rPr>
        <w:t>Verset clé :</w:t>
      </w:r>
      <w:r>
        <w:rPr>
          <w:b/>
          <w:i w:val="0"/>
        </w:rPr>
        <w:t xml:space="preserve"> « Je ferai jaillir des fleuves sur les collines, et des fontaines au milieu des vallées ; je changerai le désert en étang, et le pays aride en sources d’eau. » (Ésaïe 41:18)</w:t>
      </w:r>
      <w:r>
        <w:rPr>
          <w:b/>
          <w:i/>
        </w:rPr>
      </w:r>
    </w:p>
    <w:p>
      <w:pPr>
        <w:pStyle w:val="ListBullet"/>
      </w:pPr>
      <w:r>
        <w:rPr>
          <w:b w:val="0"/>
          <w:i w:val="0"/>
        </w:rPr>
        <w:t>Explication ou objectif :</w:t>
      </w:r>
      <w:r>
        <w:rPr>
          <w:b/>
          <w:i w:val="0"/>
        </w:rPr>
        <w:t xml:space="preserve"> Visualiser comment la présence de Dieu peut transformer nos situations les plus arides en lieux de vie et d'abondance spirituelle.</w:t>
      </w:r>
    </w:p>
    <w:p>
      <w:pPr>
        <w:pStyle w:val="ListBullet"/>
      </w:pPr>
      <w:r>
        <w:rPr>
          <w:b w:val="0"/>
          <w:i w:val="0"/>
        </w:rPr>
        <w:t>Réflexion :</w:t>
      </w:r>
      <w:r>
        <w:rPr>
          <w:b/>
          <w:i w:val="0"/>
        </w:rPr>
      </w:r>
    </w:p>
    <w:p>
      <w:r>
        <w:rPr>
          <w:b w:val="0"/>
          <w:i w:val="0"/>
        </w:rPr>
        <w:t xml:space="preserve">    1.  Décrivez une situation de votre vie qui vous semble être un "désert" spirituel ou émotionnel.</w:t>
      </w:r>
    </w:p>
    <w:p>
      <w:r>
        <w:rPr>
          <w:b w:val="0"/>
          <w:i w:val="0"/>
        </w:rPr>
        <w:t xml:space="preserve">           </w:t>
      </w:r>
      <w:r>
        <w:rPr>
          <w:b w:val="0"/>
          <w:i/>
        </w:rPr>
        <w:t>Réponse suggérée :* Une période de doute intense ou une épreuve prolongée où je me sentais vide.</w:t>
      </w:r>
    </w:p>
    <w:p>
      <w:r>
        <w:rPr>
          <w:b w:val="0"/>
          <w:i w:val="0"/>
        </w:rPr>
        <w:t xml:space="preserve">    2.  Comment la présence de Dieu pourrait-elle transformer ce désert en une "oasis" ?</w:t>
      </w:r>
    </w:p>
    <w:p>
      <w:r>
        <w:rPr>
          <w:b w:val="0"/>
          <w:i w:val="0"/>
        </w:rPr>
        <w:t xml:space="preserve">           </w:t>
      </w:r>
      <w:r>
        <w:rPr>
          <w:b w:val="0"/>
          <w:i/>
        </w:rPr>
        <w:t>Réponse suggérée :* Par Sa paix qui surpasse toute compréhension, Sa joie qui est notre force, et Sa parole qui nous nourrit.</w:t>
      </w:r>
    </w:p>
    <w:p>
      <w:pPr>
        <w:pStyle w:val="ListBullet"/>
      </w:pPr>
      <w:r>
        <w:rPr>
          <w:b w:val="0"/>
          <w:i w:val="0"/>
        </w:rPr>
        <w:t>Citation d’un héros de la foi :</w:t>
      </w:r>
      <w:r>
        <w:rPr>
          <w:b/>
          <w:i w:val="0"/>
        </w:rPr>
        <w:t xml:space="preserve"> « La foi, c'est croire à ce que l’on ne voit pas ; et la récompense de la foi, c'est de voir ce à quoi l’on a cru. » - Saint Augustin</w:t>
      </w:r>
      <w:r>
        <w:rPr>
          <w:b/>
          <w:i/>
        </w:rPr>
      </w:r>
    </w:p>
    <w:p>
      <w:pPr>
        <w:pStyle w:val="ListBullet"/>
      </w:pPr>
      <w:r>
        <w:rPr>
          <w:b w:val="0"/>
          <w:i w:val="0"/>
        </w:rPr>
        <w:t>Activité créative ou illustration collaborative :</w:t>
      </w:r>
      <w:r>
        <w:rPr>
          <w:b/>
          <w:i w:val="0"/>
        </w:rPr>
        <w:t xml:space="preserve"> Dessiner un paysage de désert luxuriant, avec des rivières, des arbres et des fleurs. Les participants peuvent ajouter des éléments symbolisant leur propre "oasis" (paix, joie, espoir).</w:t>
      </w:r>
    </w:p>
    <w:p>
      <w:pPr>
        <w:pStyle w:val="ListBullet"/>
      </w:pPr>
      <w:r>
        <w:rPr>
          <w:b w:val="0"/>
          <w:i w:val="0"/>
        </w:rPr>
        <w:t>Défi pratique à mettre en œuvre après le partage :</w:t>
      </w:r>
      <w:r>
        <w:rPr>
          <w:b/>
          <w:i w:val="0"/>
        </w:rPr>
        <w:t xml:space="preserve"> Chaque jour cette semaine, remerciez Dieu pour un bienfait qu'Il a manifesté dans votre "désert". Visualisez ce bienfait comme une source d'eau vive.</w:t>
      </w:r>
    </w:p>
    <w:p>
      <w:r>
        <w:rPr>
          <w:b w:val="0"/>
          <w:i w:val="0"/>
        </w:rPr>
        <w:t>---</w:t>
      </w:r>
    </w:p>
    <w:p>
      <w:pPr>
        <w:pStyle w:val="Heading4"/>
      </w:pPr>
      <w:r>
        <w:t>Fiche 2.2 : Le Fleuve d'Ézéchiel</w:t>
      </w:r>
    </w:p>
    <w:p>
      <w:pPr>
        <w:pStyle w:val="ListBullet"/>
      </w:pPr>
      <w:r>
        <w:rPr>
          <w:b w:val="0"/>
          <w:i w:val="0"/>
        </w:rPr>
        <w:t>Titre :</w:t>
      </w:r>
      <w:r>
        <w:rPr>
          <w:b/>
          <w:i w:val="0"/>
        </w:rPr>
        <w:t xml:space="preserve"> La Vie qui S'Écoule</w:t>
      </w:r>
    </w:p>
    <w:p>
      <w:pPr>
        <w:pStyle w:val="ListBullet"/>
      </w:pPr>
      <w:r>
        <w:rPr>
          <w:b w:val="0"/>
          <w:i w:val="0"/>
        </w:rPr>
        <w:t>Verset clé :</w:t>
      </w:r>
      <w:r>
        <w:rPr>
          <w:b/>
          <w:i w:val="0"/>
        </w:rPr>
        <w:t xml:space="preserve"> « Tout ce qui vivra et remuera, partout où viendront ces deux torrents, aura la vie, et il y aura une très grande quantité de poissons ; car ces eaux iront là, et tout ce qui s’y trouvera aura la vie. » (Ézéchiel 47:9)</w:t>
      </w:r>
      <w:r>
        <w:rPr>
          <w:b/>
          <w:i/>
        </w:rPr>
      </w:r>
    </w:p>
    <w:p>
      <w:pPr>
        <w:pStyle w:val="ListBullet"/>
      </w:pPr>
      <w:r>
        <w:rPr>
          <w:b w:val="0"/>
          <w:i w:val="0"/>
        </w:rPr>
        <w:t>Explication ou objectif :</w:t>
      </w:r>
      <w:r>
        <w:rPr>
          <w:b/>
          <w:i w:val="0"/>
        </w:rPr>
        <w:t xml:space="preserve"> Comprendre que la présence de Dieu en nous est une source de vie qui déborde pour bénir notre entourage et même les situations "mortes".</w:t>
      </w:r>
    </w:p>
    <w:p>
      <w:pPr>
        <w:pStyle w:val="ListBullet"/>
      </w:pPr>
      <w:r>
        <w:rPr>
          <w:b w:val="0"/>
          <w:i w:val="0"/>
        </w:rPr>
        <w:t>Réflexion :</w:t>
      </w:r>
      <w:r>
        <w:rPr>
          <w:b/>
          <w:i w:val="0"/>
        </w:rPr>
      </w:r>
    </w:p>
    <w:p>
      <w:r>
        <w:rPr>
          <w:b w:val="0"/>
          <w:i w:val="0"/>
        </w:rPr>
        <w:t xml:space="preserve">    1.  Dans quels domaines de votre vie sentez-vous que la vie de Dieu a besoin de "couler" davantage ?</w:t>
      </w:r>
    </w:p>
    <w:p>
      <w:r>
        <w:rPr>
          <w:b w:val="0"/>
          <w:i w:val="0"/>
        </w:rPr>
        <w:t xml:space="preserve">           </w:t>
      </w:r>
      <w:r>
        <w:rPr>
          <w:b w:val="0"/>
          <w:i/>
        </w:rPr>
        <w:t>Réponse suggérée :* Dans mes relations familiales, au travail, ou dans mon engagement communautaire.</w:t>
      </w:r>
    </w:p>
    <w:p>
      <w:r>
        <w:rPr>
          <w:b w:val="0"/>
          <w:i w:val="0"/>
        </w:rPr>
        <w:t xml:space="preserve">    2.  Comment la vie spirituelle, lorsque elle est abondante en nous, peut-elle affecter positivement les personnes et les situations autour de nous ?</w:t>
      </w:r>
    </w:p>
    <w:p>
      <w:r>
        <w:rPr>
          <w:b w:val="0"/>
          <w:i w:val="0"/>
        </w:rPr>
        <w:t xml:space="preserve">           </w:t>
      </w:r>
      <w:r>
        <w:rPr>
          <w:b w:val="0"/>
          <w:i/>
        </w:rPr>
        <w:t>Réponse suggérée :* Par notre attitude, notre amour, notre pardon, notre joie contagieuse, et notre aide concrète.</w:t>
      </w:r>
    </w:p>
    <w:p>
      <w:pPr>
        <w:pStyle w:val="ListBullet"/>
      </w:pPr>
      <w:r>
        <w:rPr>
          <w:b w:val="0"/>
          <w:i w:val="0"/>
        </w:rPr>
        <w:t>Citation d’un héros de la foi :</w:t>
      </w:r>
      <w:r>
        <w:rPr>
          <w:b/>
          <w:i w:val="0"/>
        </w:rPr>
        <w:t xml:space="preserve"> « La grandeur de Dieu est infinie, et la force de Son Esprit est aussi infinie. » - Smith Wigglesworth</w:t>
      </w:r>
      <w:r>
        <w:rPr>
          <w:b/>
          <w:i/>
        </w:rPr>
      </w:r>
    </w:p>
    <w:p>
      <w:pPr>
        <w:pStyle w:val="ListBullet"/>
      </w:pPr>
      <w:r>
        <w:rPr>
          <w:b w:val="0"/>
          <w:i w:val="0"/>
        </w:rPr>
        <w:t>Activité créative ou illustration collaborative :</w:t>
      </w:r>
      <w:r>
        <w:rPr>
          <w:b/>
          <w:i w:val="0"/>
        </w:rPr>
        <w:t xml:space="preserve"> Dessiner un fleuve qui part d'un cœur et coule à travers différents paysages (ville, campagne, désert), apportant vie et verdure partout où il passe.</w:t>
      </w:r>
    </w:p>
    <w:p>
      <w:pPr>
        <w:pStyle w:val="ListBullet"/>
      </w:pPr>
      <w:r>
        <w:rPr>
          <w:b w:val="0"/>
          <w:i w:val="0"/>
        </w:rPr>
        <w:t>Défi pratique à mettre en œuvre après le partage :</w:t>
      </w:r>
      <w:r>
        <w:rPr>
          <w:b/>
          <w:i w:val="0"/>
        </w:rPr>
        <w:t xml:space="preserve"> Identifiez une personne ou une situation qui semble "morte" ou sans vie. Priez pour que la présence de Dieu coule à travers vous vers cette personne ou cette situation, et cherchez une manière concrète d'apporter un peu de "vie".</w:t>
      </w:r>
    </w:p>
    <w:p>
      <w:r>
        <w:rPr>
          <w:b w:val="0"/>
          <w:i w:val="0"/>
        </w:rPr>
        <w:t>---</w:t>
      </w:r>
    </w:p>
    <w:p>
      <w:pPr>
        <w:pStyle w:val="Heading4"/>
      </w:pPr>
      <w:r>
        <w:t>Fiche 2.3 : Le Don Immérité</w:t>
      </w:r>
    </w:p>
    <w:p>
      <w:pPr>
        <w:pStyle w:val="ListBullet"/>
      </w:pPr>
      <w:r>
        <w:rPr>
          <w:b w:val="0"/>
          <w:i w:val="0"/>
        </w:rPr>
        <w:t>Titre :</w:t>
      </w:r>
      <w:r>
        <w:rPr>
          <w:b/>
          <w:i w:val="0"/>
        </w:rPr>
        <w:t xml:space="preserve"> La Grâce qui Transforme Tout</w:t>
      </w:r>
    </w:p>
    <w:p>
      <w:pPr>
        <w:pStyle w:val="ListBullet"/>
      </w:pPr>
      <w:r>
        <w:rPr>
          <w:b w:val="0"/>
          <w:i w:val="0"/>
        </w:rPr>
        <w:t>Verset clé :</w:t>
      </w:r>
      <w:r>
        <w:rPr>
          <w:b/>
          <w:i w:val="0"/>
        </w:rPr>
        <w:t xml:space="preserve"> « Car c’est par la grâce que vous êtes sauvés, par le moyen de la foi. Et cela ne vient pas de vous, c’est le don de Dieu. » (Éphésiens 2:8)</w:t>
      </w:r>
      <w:r>
        <w:rPr>
          <w:b/>
          <w:i/>
        </w:rPr>
      </w:r>
    </w:p>
    <w:p>
      <w:pPr>
        <w:pStyle w:val="ListBullet"/>
      </w:pPr>
      <w:r>
        <w:rPr>
          <w:b w:val="0"/>
          <w:i w:val="0"/>
        </w:rPr>
        <w:t>Explication ou objectif :</w:t>
      </w:r>
      <w:r>
        <w:rPr>
          <w:b/>
          <w:i w:val="0"/>
        </w:rPr>
        <w:t xml:space="preserve"> Saisir que la présence et la plénitude de Dieu ne sont pas quelque chose que nous pouvons gagner, mais un don merveilleux qui nous transforme.</w:t>
      </w:r>
    </w:p>
    <w:p>
      <w:pPr>
        <w:pStyle w:val="ListBullet"/>
      </w:pPr>
      <w:r>
        <w:rPr>
          <w:b w:val="0"/>
          <w:i w:val="0"/>
        </w:rPr>
        <w:t>Réflexion :</w:t>
      </w:r>
      <w:r>
        <w:rPr>
          <w:b/>
          <w:i w:val="0"/>
        </w:rPr>
      </w:r>
    </w:p>
    <w:p>
      <w:r>
        <w:rPr>
          <w:b w:val="0"/>
          <w:i w:val="0"/>
        </w:rPr>
        <w:t xml:space="preserve">    1.  Qu'est-ce qui vous fait croire que vous devez "mériter" la faveur de Dieu ou Sa présence ?</w:t>
      </w:r>
    </w:p>
    <w:p>
      <w:r>
        <w:rPr>
          <w:b w:val="0"/>
          <w:i w:val="0"/>
        </w:rPr>
        <w:t xml:space="preserve">           </w:t>
      </w:r>
      <w:r>
        <w:rPr>
          <w:b w:val="0"/>
          <w:i/>
        </w:rPr>
        <w:t>Réponse suggérée :* La pression de devoir être parfait, de faire toujours le bien, ou de réussir dans tout.</w:t>
      </w:r>
    </w:p>
    <w:p>
      <w:r>
        <w:rPr>
          <w:b w:val="0"/>
          <w:i w:val="0"/>
        </w:rPr>
        <w:t xml:space="preserve">    2.  Comment le fait de comprendre que Sa présence est un don gratuit change-t-il notre approche de la vie spirituelle ?</w:t>
      </w:r>
    </w:p>
    <w:p>
      <w:r>
        <w:rPr>
          <w:b w:val="0"/>
          <w:i w:val="0"/>
        </w:rPr>
        <w:t xml:space="preserve">           </w:t>
      </w:r>
      <w:r>
        <w:rPr>
          <w:b w:val="0"/>
          <w:i/>
        </w:rPr>
        <w:t>Réponse suggérée :* Cela nous libère de la culpabilité, nous encourage à nous approcher avec humilité, et nous rend plus reconnaissants.</w:t>
      </w:r>
    </w:p>
    <w:p>
      <w:pPr>
        <w:pStyle w:val="ListBullet"/>
      </w:pPr>
      <w:r>
        <w:rPr>
          <w:b w:val="0"/>
          <w:i w:val="0"/>
        </w:rPr>
        <w:t>Citation d’un héros de la foi :</w:t>
      </w:r>
      <w:r>
        <w:rPr>
          <w:b/>
          <w:i w:val="0"/>
        </w:rPr>
        <w:t xml:space="preserve"> « La grâce de Dieu est comme une petite bougie : elle éclaire toute la pièce si vous la placez au bon endroit. » - Billy Graham</w:t>
      </w:r>
      <w:r>
        <w:rPr>
          <w:b/>
          <w:i/>
        </w:rPr>
      </w:r>
    </w:p>
    <w:p>
      <w:pPr>
        <w:pStyle w:val="ListBullet"/>
      </w:pPr>
      <w:r>
        <w:rPr>
          <w:b w:val="0"/>
          <w:i w:val="0"/>
        </w:rPr>
        <w:t>Activité créative ou illustration collaborative :</w:t>
      </w:r>
      <w:r>
        <w:rPr>
          <w:b/>
          <w:i w:val="0"/>
        </w:rPr>
        <w:t xml:space="preserve"> Créer une image d'une main ouverte recevant un cadeau lumineux (symbole de la grâce et de la présence de Dieu).</w:t>
      </w:r>
    </w:p>
    <w:p>
      <w:pPr>
        <w:pStyle w:val="ListBullet"/>
      </w:pPr>
      <w:r>
        <w:rPr>
          <w:b w:val="0"/>
          <w:i w:val="0"/>
        </w:rPr>
        <w:t>Défi pratique à mettre en œuvre après le partage :</w:t>
      </w:r>
      <w:r>
        <w:rPr>
          <w:b/>
          <w:i w:val="0"/>
        </w:rPr>
        <w:t xml:space="preserve"> Pendant une journée, essayez de recevoir chaque bénédiction, chaque moment agréable, comme un cadeau direct de Dieu, et remerciez-Le pour ce don immérité.</w:t>
      </w:r>
    </w:p>
    <w:p>
      <w:r>
        <w:rPr>
          <w:b w:val="0"/>
          <w:i w:val="0"/>
        </w:rPr>
        <w:t>---</w:t>
      </w:r>
    </w:p>
    <w:p>
      <w:pPr>
        <w:pStyle w:val="Heading4"/>
      </w:pPr>
      <w:r>
        <w:t>Fiche 2.4 : L'Épreuve, Terrain de Gloire</w:t>
      </w:r>
    </w:p>
    <w:p>
      <w:pPr>
        <w:pStyle w:val="ListBullet"/>
      </w:pPr>
      <w:r>
        <w:rPr>
          <w:b w:val="0"/>
          <w:i w:val="0"/>
        </w:rPr>
        <w:t>Titre :</w:t>
      </w:r>
      <w:r>
        <w:rPr>
          <w:b/>
          <w:i w:val="0"/>
        </w:rPr>
        <w:t xml:space="preserve"> Quand le Désert Révèle la Gloire</w:t>
      </w:r>
    </w:p>
    <w:p>
      <w:pPr>
        <w:pStyle w:val="ListBullet"/>
      </w:pPr>
      <w:r>
        <w:rPr>
          <w:b w:val="0"/>
          <w:i w:val="0"/>
        </w:rPr>
        <w:t>Verset clé :</w:t>
      </w:r>
      <w:r>
        <w:rPr>
          <w:b/>
          <w:i w:val="0"/>
        </w:rPr>
        <w:t xml:space="preserve"> « J’ai reconnu tes voies, et tu m’as délivré. » (Psaume 119:145)</w:t>
      </w:r>
      <w:r>
        <w:rPr>
          <w:b/>
          <w:i/>
        </w:rPr>
      </w:r>
    </w:p>
    <w:p>
      <w:pPr>
        <w:pStyle w:val="ListBullet"/>
      </w:pPr>
      <w:r>
        <w:rPr>
          <w:b w:val="0"/>
          <w:i w:val="0"/>
        </w:rPr>
        <w:t>Explication ou objectif :</w:t>
      </w:r>
      <w:r>
        <w:rPr>
          <w:b/>
          <w:i w:val="0"/>
        </w:rPr>
        <w:t xml:space="preserve"> Réaliser que c'est souvent dans nos moments de plus grande faiblesse et de désespoir que nous faisons l'expérience la plus profonde de la puissance et de la présence de Dieu.</w:t>
      </w:r>
    </w:p>
    <w:p>
      <w:pPr>
        <w:pStyle w:val="ListBullet"/>
      </w:pPr>
      <w:r>
        <w:rPr>
          <w:b w:val="0"/>
          <w:i w:val="0"/>
        </w:rPr>
        <w:t>Réflexion :</w:t>
      </w:r>
      <w:r>
        <w:rPr>
          <w:b/>
          <w:i w:val="0"/>
        </w:rPr>
      </w:r>
    </w:p>
    <w:p>
      <w:r>
        <w:rPr>
          <w:b w:val="0"/>
          <w:i w:val="0"/>
        </w:rPr>
        <w:t xml:space="preserve">    1.  Quand avez-vous ressenti la présence de Dieu le plus intensément ? Était-ce dans un moment de joie ou dans un moment difficile ?</w:t>
      </w:r>
    </w:p>
    <w:p>
      <w:r>
        <w:rPr>
          <w:b w:val="0"/>
          <w:i w:val="0"/>
        </w:rPr>
        <w:t xml:space="preserve">           </w:t>
      </w:r>
      <w:r>
        <w:rPr>
          <w:b w:val="0"/>
          <w:i/>
        </w:rPr>
        <w:t>Réponse suggérée :* Dans un moment de grande tristesse, j'ai senti une paix et une force que je n'avais jamais expérimentées auparavant.</w:t>
      </w:r>
    </w:p>
    <w:p>
      <w:r>
        <w:rPr>
          <w:b w:val="0"/>
          <w:i w:val="0"/>
        </w:rPr>
        <w:t xml:space="preserve">    2.  Comment la fragilité et le désespoir peuvent-ils ouvrir la porte à la gloire de Dieu dans nos vies ?</w:t>
      </w:r>
    </w:p>
    <w:p>
      <w:r>
        <w:rPr>
          <w:b w:val="0"/>
          <w:i w:val="0"/>
        </w:rPr>
        <w:t xml:space="preserve">           </w:t>
      </w:r>
      <w:r>
        <w:rPr>
          <w:b w:val="0"/>
          <w:i/>
        </w:rPr>
        <w:t>Réponse suggérée :* Ils nous dépouillent de notre autosuffisance et nous rendent dépendants de Lui, permettant à Sa puissance de se manifester à travers notre faiblesse.</w:t>
      </w:r>
    </w:p>
    <w:p>
      <w:pPr>
        <w:pStyle w:val="ListBullet"/>
      </w:pPr>
      <w:r>
        <w:rPr>
          <w:b w:val="0"/>
          <w:i w:val="0"/>
        </w:rPr>
        <w:t>Citation d’un héros de la foi :</w:t>
      </w:r>
      <w:r>
        <w:rPr>
          <w:b/>
          <w:i w:val="0"/>
        </w:rPr>
        <w:t xml:space="preserve"> « Ne crois pas que tu as besoin de la présence de Dieu uniquement quand tu es joyeux. Tu as besoin de Sa présence quand tu es dans le chagrin. » - Corrie ten Boom</w:t>
      </w:r>
      <w:r>
        <w:rPr>
          <w:b/>
          <w:i/>
        </w:rPr>
      </w:r>
    </w:p>
    <w:p>
      <w:pPr>
        <w:pStyle w:val="ListBullet"/>
      </w:pPr>
      <w:r>
        <w:rPr>
          <w:b w:val="0"/>
          <w:i w:val="0"/>
        </w:rPr>
        <w:t>Activité créative ou illustration collaborative :</w:t>
      </w:r>
      <w:r>
        <w:rPr>
          <w:b/>
          <w:i w:val="0"/>
        </w:rPr>
        <w:t xml:space="preserve"> Dessiner un arbre ayant traversé une tempête, mais qui reste debout et porte des fruits. Les branches peuvent être tordues, mais sa force vient des racines profondes.</w:t>
      </w:r>
    </w:p>
    <w:p>
      <w:pPr>
        <w:pStyle w:val="ListBullet"/>
      </w:pPr>
      <w:r>
        <w:rPr>
          <w:b w:val="0"/>
          <w:i w:val="0"/>
        </w:rPr>
        <w:t>Défi pratique à mettre en œuvre après le partage :</w:t>
      </w:r>
      <w:r>
        <w:rPr>
          <w:b/>
          <w:i w:val="0"/>
        </w:rPr>
        <w:t xml:space="preserve"> La prochaine fois que vous traverserez une épreuve, rappelez-vous que Dieu est avec vous, et cherchez activement Sa présence comme source de force, et non comme une absence.</w:t>
      </w:r>
    </w:p>
    <w:p>
      <w:r>
        <w:rPr>
          <w:b w:val="0"/>
          <w:i w:val="0"/>
        </w:rPr>
        <w:t>---</w:t>
      </w:r>
    </w:p>
    <w:p>
      <w:pPr>
        <w:pStyle w:val="Heading4"/>
      </w:pPr>
      <w:r>
        <w:t>Fiche 2.5 : L'Expérience Personnelle de Dieu</w:t>
      </w:r>
    </w:p>
    <w:p>
      <w:pPr>
        <w:pStyle w:val="ListBullet"/>
      </w:pPr>
      <w:r>
        <w:rPr>
          <w:b w:val="0"/>
          <w:i w:val="0"/>
        </w:rPr>
        <w:t>Titre :</w:t>
      </w:r>
      <w:r>
        <w:rPr>
          <w:b/>
          <w:i w:val="0"/>
        </w:rPr>
        <w:t xml:space="preserve"> Le Dieu qui se Révèle</w:t>
      </w:r>
    </w:p>
    <w:p>
      <w:pPr>
        <w:pStyle w:val="ListBullet"/>
      </w:pPr>
      <w:r>
        <w:rPr>
          <w:b w:val="0"/>
          <w:i w:val="0"/>
        </w:rPr>
        <w:t>Verset clé :</w:t>
      </w:r>
      <w:r>
        <w:rPr>
          <w:b/>
          <w:i w:val="0"/>
        </w:rPr>
        <w:t xml:space="preserve"> « Je suis l’Éternel, ton Dieu, qui t’ai fait sortir du pays d’Égypte ; tu ouvriras la bouche, et je la remplirai. » (Psaume 81:10)</w:t>
      </w:r>
      <w:r>
        <w:rPr>
          <w:b/>
          <w:i/>
        </w:rPr>
      </w:r>
    </w:p>
    <w:p>
      <w:pPr>
        <w:pStyle w:val="ListBullet"/>
      </w:pPr>
      <w:r>
        <w:rPr>
          <w:b w:val="0"/>
          <w:i w:val="0"/>
        </w:rPr>
        <w:t>Explication ou objectif :</w:t>
      </w:r>
      <w:r>
        <w:rPr>
          <w:b/>
          <w:i w:val="0"/>
        </w:rPr>
        <w:t xml:space="preserve"> S'encourager mutuellement à faire confiance à Dieu pour Se révéler à chacun de nous de manière unique et personnelle.</w:t>
      </w:r>
    </w:p>
    <w:p>
      <w:pPr>
        <w:pStyle w:val="ListBullet"/>
      </w:pPr>
      <w:r>
        <w:rPr>
          <w:b w:val="0"/>
          <w:i w:val="0"/>
        </w:rPr>
        <w:t>Réflexion :</w:t>
      </w:r>
      <w:r>
        <w:rPr>
          <w:b/>
          <w:i w:val="0"/>
        </w:rPr>
      </w:r>
    </w:p>
    <w:p>
      <w:r>
        <w:rPr>
          <w:b w:val="0"/>
          <w:i w:val="0"/>
        </w:rPr>
        <w:t xml:space="preserve">    1.  Qu'est-ce qui, dans l'histoire du frère qui a vu l'âne et la brebis, vous a le plus marqué ?</w:t>
      </w:r>
    </w:p>
    <w:p>
      <w:r>
        <w:rPr>
          <w:b w:val="0"/>
          <w:i w:val="0"/>
        </w:rPr>
        <w:t xml:space="preserve">           </w:t>
      </w:r>
      <w:r>
        <w:rPr>
          <w:b w:val="0"/>
          <w:i/>
        </w:rPr>
        <w:t>Réponse suggérée :* Le fait que Dieu utilise des images simples et de la nature pour communiquer Sa volonté.</w:t>
      </w:r>
    </w:p>
    <w:p>
      <w:r>
        <w:rPr>
          <w:b w:val="0"/>
          <w:i w:val="0"/>
        </w:rPr>
        <w:t xml:space="preserve">    2.  Qu'est-ce que cela signifie pour vous que Dieu dise : "Tu ouvriras la bouche, et je la remplirai" ?</w:t>
      </w:r>
    </w:p>
    <w:p>
      <w:r>
        <w:rPr>
          <w:b w:val="0"/>
          <w:i w:val="0"/>
        </w:rPr>
        <w:t xml:space="preserve">           </w:t>
      </w:r>
      <w:r>
        <w:rPr>
          <w:b w:val="0"/>
          <w:i/>
        </w:rPr>
        <w:t>Réponse suggérée :* Cela signifie que Dieu répondra à nos appels, à nos prières, et nous donnera les mots et les actions nécessaires lorsque nous nous tournons vers Lui.</w:t>
      </w:r>
    </w:p>
    <w:p>
      <w:pPr>
        <w:pStyle w:val="ListBullet"/>
      </w:pPr>
      <w:r>
        <w:rPr>
          <w:b w:val="0"/>
          <w:i w:val="0"/>
        </w:rPr>
        <w:t>Citation d’un héros de la foi :</w:t>
      </w:r>
      <w:r>
        <w:rPr>
          <w:b/>
          <w:i w:val="0"/>
        </w:rPr>
        <w:t xml:space="preserve"> « L’amour de Dieu est si grand qu’Il donnerait son plus cher trésor pour que nous puissions être avec Lui pour toujours. » - George Müller</w:t>
      </w:r>
      <w:r>
        <w:rPr>
          <w:b/>
          <w:i/>
        </w:rPr>
      </w:r>
    </w:p>
    <w:p>
      <w:pPr>
        <w:pStyle w:val="ListBullet"/>
      </w:pPr>
      <w:r>
        <w:rPr>
          <w:b w:val="0"/>
          <w:i w:val="0"/>
        </w:rPr>
        <w:t>Activité créative ou illustration collaborative :</w:t>
      </w:r>
      <w:r>
        <w:rPr>
          <w:b/>
          <w:i w:val="0"/>
        </w:rPr>
        <w:t xml:space="preserve"> Chaque participant écrit sur un petit papier une prière, une question, ou une chose pour laquelle il cherche la direction de Dieu. Mettez tous ces papiers dans un bol, puis tirez-en un au hasard et priez pour cette intention (sans révéler le nom).</w:t>
      </w:r>
    </w:p>
    <w:p>
      <w:pPr>
        <w:pStyle w:val="ListBullet"/>
      </w:pPr>
      <w:r>
        <w:rPr>
          <w:b w:val="0"/>
          <w:i w:val="0"/>
        </w:rPr>
        <w:t>Défi pratique à mettre en œuvre après le partage :</w:t>
      </w:r>
      <w:r>
        <w:rPr>
          <w:b/>
          <w:i w:val="0"/>
        </w:rPr>
        <w:t xml:space="preserve"> Pendant la semaine, soyez à l'écoute des "messages" que Dieu vous envoie, que ce soit par la nature, par une parole entendue, ou par une pensée inspirée. Notez-les et remerciez-Le pour Sa révélation personnelle.</w:t>
      </w:r>
    </w:p>
    <w:p>
      <w:r>
        <w:rPr>
          <w:b w:val="0"/>
          <w:i w:val="0"/>
        </w:rPr>
        <w:t>---</w:t>
      </w:r>
    </w:p>
    <w:p>
      <w:pPr>
        <w:pStyle w:val="Heading3"/>
      </w:pPr>
      <w:r>
        <w:t>Conclusion Commune</w:t>
      </w:r>
    </w:p>
    <w:p>
      <w:r>
        <w:rPr>
          <w:b w:val="0"/>
          <w:i w:val="0"/>
        </w:rPr>
        <w:t>Nous avons exploré ensemble la richesse de la présence de Dieu, cette oasis qui nous attend, peu importe notre désert. Nous avons vu que cette présence n'est pas acquise, mais un don précieux qui nous appelle à une intimité croissante, à une écoute attentive et à un suivi de près. Sa présence transforme nos vies, apportant la vie là où il y avait la sécheresse, et la gloire là où il y avait l'épreuve. Ne suivons pas Dieu de loin, mais recherchons Son cœur à cœur, car c'est dans Sa présence que se trouve notre véritable force, notre joie et notre espérance.</w:t>
      </w:r>
    </w:p>
    <w:p>
      <w:r>
        <w:rPr>
          <w:b w:val="0"/>
          <w:i w:val="0"/>
        </w:rPr>
        <w:t>Prière finale :</w:t>
      </w:r>
      <w:r>
        <w:rPr>
          <w:b/>
          <w:i w:val="0"/>
        </w:rPr>
      </w:r>
    </w:p>
    <w:p>
      <w:r>
        <w:rPr>
          <w:b w:val="0"/>
          <w:i w:val="0"/>
        </w:rPr>
        <w:t>Seigneur, nous te remercions pour Ta présence qui nous enveloppe et nous renouvelle. Aide-nous, par Ton Esprit, à rester connectés à Toi, à entendre Ta voix douce, et à suivre Tes pas avec confiance. Que Ta présence en nous soit une source de vie pour nous-mêmes et pour ceux qui nous entourent. Que nos vies soient un témoignage de Ta merveilleuse grâce transformatrice.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